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A2" w:rsidRPr="004670D5" w:rsidRDefault="000638A2" w:rsidP="000638A2">
      <w:pPr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D5">
        <w:rPr>
          <w:rFonts w:ascii="Times New Roman" w:hAnsi="Times New Roman" w:cs="Times New Roman"/>
          <w:b/>
          <w:sz w:val="24"/>
          <w:szCs w:val="24"/>
        </w:rPr>
        <w:t>АДМИНИСТРАЦИЯ ТРОСТЯНСКОГО СЕЛЬСКОГО ПОСЕЛЕНИЯ</w:t>
      </w:r>
    </w:p>
    <w:p w:rsidR="000638A2" w:rsidRPr="004670D5" w:rsidRDefault="000638A2" w:rsidP="000638A2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4670D5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0638A2" w:rsidRPr="004670D5" w:rsidRDefault="000638A2" w:rsidP="000638A2">
      <w:pPr>
        <w:ind w:left="-540" w:right="-569" w:hanging="60"/>
        <w:jc w:val="center"/>
        <w:rPr>
          <w:rFonts w:ascii="Times New Roman" w:hAnsi="Times New Roman" w:cs="Times New Roman"/>
          <w:sz w:val="24"/>
          <w:szCs w:val="24"/>
        </w:rPr>
      </w:pPr>
      <w:r w:rsidRPr="004670D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638A2" w:rsidRPr="004670D5" w:rsidRDefault="000638A2" w:rsidP="000638A2">
      <w:pPr>
        <w:ind w:left="-540" w:hanging="60"/>
        <w:rPr>
          <w:rFonts w:ascii="Times New Roman" w:hAnsi="Times New Roman" w:cs="Times New Roman"/>
          <w:sz w:val="24"/>
          <w:szCs w:val="24"/>
        </w:rPr>
      </w:pPr>
      <w:r w:rsidRPr="00467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638A2" w:rsidRPr="004670D5" w:rsidRDefault="000638A2" w:rsidP="004670D5">
      <w:pPr>
        <w:ind w:left="-1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D5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</w:t>
      </w:r>
    </w:p>
    <w:p w:rsidR="000638A2" w:rsidRPr="004670D5" w:rsidRDefault="004670D5" w:rsidP="004670D5">
      <w:pPr>
        <w:rPr>
          <w:rFonts w:ascii="Times New Roman" w:hAnsi="Times New Roman" w:cs="Times New Roman"/>
          <w:b/>
          <w:sz w:val="24"/>
          <w:szCs w:val="24"/>
        </w:rPr>
      </w:pPr>
      <w:r w:rsidRPr="004670D5">
        <w:rPr>
          <w:rFonts w:ascii="Times New Roman" w:hAnsi="Times New Roman" w:cs="Times New Roman"/>
          <w:b/>
          <w:sz w:val="24"/>
          <w:szCs w:val="24"/>
        </w:rPr>
        <w:t xml:space="preserve"> от 23 ноября</w:t>
      </w:r>
      <w:r w:rsidR="000638A2" w:rsidRPr="004670D5"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638A2" w:rsidRPr="004670D5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Pr="004670D5">
        <w:rPr>
          <w:rFonts w:ascii="Times New Roman" w:hAnsi="Times New Roman" w:cs="Times New Roman"/>
          <w:b/>
          <w:sz w:val="24"/>
          <w:szCs w:val="24"/>
        </w:rPr>
        <w:t>43</w:t>
      </w:r>
    </w:p>
    <w:p w:rsidR="000638A2" w:rsidRPr="004670D5" w:rsidRDefault="000638A2" w:rsidP="000638A2">
      <w:pPr>
        <w:rPr>
          <w:rFonts w:ascii="Times New Roman" w:hAnsi="Times New Roman" w:cs="Times New Roman"/>
          <w:b/>
          <w:sz w:val="24"/>
          <w:szCs w:val="24"/>
        </w:rPr>
      </w:pPr>
    </w:p>
    <w:p w:rsidR="00F25A48" w:rsidRPr="004670D5" w:rsidRDefault="00F25A48" w:rsidP="00F25A48">
      <w:pPr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670D5">
        <w:rPr>
          <w:rStyle w:val="a3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О внесении изменений в </w:t>
      </w:r>
      <w:r w:rsidRPr="004670D5">
        <w:rPr>
          <w:rFonts w:ascii="Arial" w:hAnsi="Arial" w:cs="Arial"/>
          <w:b/>
          <w:bCs/>
          <w:sz w:val="24"/>
          <w:szCs w:val="24"/>
        </w:rPr>
        <w:t>административный регламент по предоставлению муниципальной услуги «</w:t>
      </w:r>
      <w:r w:rsidRPr="004670D5">
        <w:rPr>
          <w:rFonts w:ascii="Arial" w:hAnsi="Arial" w:cs="Arial"/>
          <w:b/>
          <w:sz w:val="24"/>
          <w:szCs w:val="24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Тростянского сельского поселения</w:t>
      </w:r>
      <w:r w:rsidRPr="004670D5">
        <w:rPr>
          <w:rFonts w:ascii="Arial" w:hAnsi="Arial" w:cs="Arial"/>
          <w:b/>
          <w:bCs/>
          <w:sz w:val="24"/>
          <w:szCs w:val="24"/>
        </w:rPr>
        <w:t>», утвержденный постановлением администрации Тростянского сельского поселения от 02.02.2016</w:t>
      </w:r>
      <w:proofErr w:type="gramEnd"/>
      <w:r w:rsidRPr="004670D5">
        <w:rPr>
          <w:rFonts w:ascii="Arial" w:hAnsi="Arial" w:cs="Arial"/>
          <w:b/>
          <w:bCs/>
          <w:sz w:val="24"/>
          <w:szCs w:val="24"/>
        </w:rPr>
        <w:t>г. № 8</w:t>
      </w:r>
    </w:p>
    <w:p w:rsidR="000638A2" w:rsidRPr="004670D5" w:rsidRDefault="000638A2" w:rsidP="000638A2">
      <w:pPr>
        <w:ind w:right="3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A2" w:rsidRPr="004670D5" w:rsidRDefault="000638A2" w:rsidP="000638A2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4670D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4670D5">
        <w:rPr>
          <w:rFonts w:ascii="Times New Roman" w:hAnsi="Times New Roman" w:cs="Times New Roman"/>
          <w:bCs/>
          <w:sz w:val="24"/>
          <w:szCs w:val="24"/>
        </w:rPr>
        <w:t>Для приведения в соответствие с Постановлением Правительства Российской Федерации от 25.08.2012г.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и муниципальных услуг» административного регламента по предоставлению муниципальной услуги «</w:t>
      </w:r>
      <w:r w:rsidR="00F25A48" w:rsidRPr="004670D5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государственной или муниципальной собственности</w:t>
      </w:r>
      <w:proofErr w:type="gramEnd"/>
      <w:r w:rsidR="00F25A48" w:rsidRPr="004670D5">
        <w:rPr>
          <w:rFonts w:ascii="Times New Roman" w:hAnsi="Times New Roman" w:cs="Times New Roman"/>
          <w:sz w:val="24"/>
          <w:szCs w:val="24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Тростянского сельского поселения</w:t>
      </w:r>
      <w:r w:rsidRPr="004670D5">
        <w:rPr>
          <w:rFonts w:ascii="Times New Roman" w:hAnsi="Times New Roman" w:cs="Times New Roman"/>
          <w:bCs/>
          <w:sz w:val="24"/>
          <w:szCs w:val="24"/>
        </w:rPr>
        <w:t xml:space="preserve">» утвержденного постановлением администрации </w:t>
      </w:r>
      <w:proofErr w:type="spellStart"/>
      <w:r w:rsidRPr="004670D5">
        <w:rPr>
          <w:rFonts w:ascii="Times New Roman" w:hAnsi="Times New Roman" w:cs="Times New Roman"/>
          <w:bCs/>
          <w:sz w:val="24"/>
          <w:szCs w:val="24"/>
        </w:rPr>
        <w:t>Тротянского</w:t>
      </w:r>
      <w:proofErr w:type="spellEnd"/>
      <w:r w:rsidRPr="004670D5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F25A48" w:rsidRPr="004670D5">
        <w:rPr>
          <w:rFonts w:ascii="Times New Roman" w:hAnsi="Times New Roman" w:cs="Times New Roman"/>
          <w:bCs/>
          <w:sz w:val="24"/>
          <w:szCs w:val="24"/>
        </w:rPr>
        <w:t>ельского поселения от 02.02.2016г. № 8</w:t>
      </w:r>
      <w:r w:rsidRPr="004670D5">
        <w:rPr>
          <w:rFonts w:ascii="Times New Roman" w:hAnsi="Times New Roman" w:cs="Times New Roman"/>
          <w:bCs/>
          <w:sz w:val="24"/>
          <w:szCs w:val="24"/>
        </w:rPr>
        <w:t xml:space="preserve">  (далее Регламент) администрация Тростянского сельского поселения постановляет</w:t>
      </w:r>
      <w:proofErr w:type="gramStart"/>
      <w:r w:rsidRPr="004670D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0638A2" w:rsidRPr="004670D5" w:rsidRDefault="000638A2" w:rsidP="000638A2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4670D5">
        <w:rPr>
          <w:rFonts w:ascii="Times New Roman" w:hAnsi="Times New Roman" w:cs="Times New Roman"/>
          <w:bCs/>
          <w:sz w:val="24"/>
          <w:szCs w:val="24"/>
        </w:rPr>
        <w:t xml:space="preserve">   1.Внести следующие изменения</w:t>
      </w:r>
      <w:proofErr w:type="gramStart"/>
      <w:r w:rsidRPr="004670D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0638A2" w:rsidRPr="004670D5" w:rsidRDefault="00DE241B" w:rsidP="000638A2">
      <w:pPr>
        <w:ind w:left="-142" w:right="-143" w:firstLine="709"/>
        <w:rPr>
          <w:rFonts w:ascii="Times New Roman" w:hAnsi="Times New Roman" w:cs="Times New Roman"/>
          <w:bCs/>
          <w:sz w:val="24"/>
          <w:szCs w:val="24"/>
        </w:rPr>
      </w:pPr>
      <w:r w:rsidRPr="004670D5">
        <w:rPr>
          <w:rFonts w:ascii="Times New Roman" w:hAnsi="Times New Roman" w:cs="Times New Roman"/>
          <w:bCs/>
          <w:sz w:val="24"/>
          <w:szCs w:val="24"/>
        </w:rPr>
        <w:t xml:space="preserve">   1.1.Пункт 2.8</w:t>
      </w:r>
      <w:r w:rsidR="000638A2" w:rsidRPr="004670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670D5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и документов, необходимых для предоставления муниципальной услуги Регламента изложить в новой редакции</w:t>
      </w:r>
      <w:proofErr w:type="gramStart"/>
      <w:r w:rsidRPr="004670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53EB" w:rsidRPr="004670D5" w:rsidRDefault="000638A2" w:rsidP="00BA53E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70D5">
        <w:rPr>
          <w:rFonts w:ascii="Times New Roman" w:hAnsi="Times New Roman" w:cs="Times New Roman"/>
          <w:bCs/>
          <w:sz w:val="24"/>
          <w:szCs w:val="24"/>
        </w:rPr>
        <w:lastRenderedPageBreak/>
        <w:t>«-</w:t>
      </w:r>
      <w:r w:rsidRPr="004670D5">
        <w:rPr>
          <w:rFonts w:ascii="Times New Roman" w:hAnsi="Times New Roman" w:cs="Times New Roman"/>
          <w:sz w:val="24"/>
          <w:szCs w:val="24"/>
        </w:rPr>
        <w:t>подписание  заявления, поданного в электронном виде квалифицированной подписью, при проверке которой выявлено несоблюдение установленных условий признания её действительности</w:t>
      </w:r>
      <w:proofErr w:type="gramStart"/>
      <w:r w:rsidRPr="004670D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A53EB" w:rsidRPr="004670D5" w:rsidRDefault="00BA53EB" w:rsidP="00BA53EB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0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38A2" w:rsidRPr="004670D5">
        <w:rPr>
          <w:rFonts w:ascii="Times New Roman" w:hAnsi="Times New Roman" w:cs="Times New Roman"/>
          <w:sz w:val="24"/>
          <w:szCs w:val="24"/>
        </w:rPr>
        <w:t xml:space="preserve"> 1.2.</w:t>
      </w:r>
      <w:bookmarkStart w:id="0" w:name="sub_300"/>
      <w:r w:rsidRPr="004670D5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4670D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Раздел </w:t>
      </w:r>
      <w:r w:rsidRPr="004670D5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4670D5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bookmarkEnd w:id="0"/>
    <w:p w:rsidR="000638A2" w:rsidRPr="004670D5" w:rsidRDefault="004670D5" w:rsidP="000638A2">
      <w:p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38A2" w:rsidRPr="004670D5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BA53EB" w:rsidRPr="004670D5">
        <w:rPr>
          <w:rFonts w:ascii="Times New Roman" w:hAnsi="Times New Roman" w:cs="Times New Roman"/>
          <w:sz w:val="24"/>
          <w:szCs w:val="24"/>
        </w:rPr>
        <w:t>та дополнить подпунктом 3.2.8.</w:t>
      </w:r>
      <w:r w:rsidR="000638A2" w:rsidRPr="004670D5">
        <w:rPr>
          <w:rFonts w:ascii="Times New Roman" w:hAnsi="Times New Roman" w:cs="Times New Roman"/>
          <w:sz w:val="24"/>
          <w:szCs w:val="24"/>
        </w:rPr>
        <w:t>следующего содержания</w:t>
      </w:r>
      <w:proofErr w:type="gramStart"/>
      <w:r w:rsidR="000638A2" w:rsidRPr="004670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38A2" w:rsidRPr="004670D5" w:rsidRDefault="00AC79D3" w:rsidP="000638A2">
      <w:pPr>
        <w:jc w:val="both"/>
        <w:rPr>
          <w:rFonts w:ascii="Times New Roman" w:hAnsi="Times New Roman" w:cs="Times New Roman"/>
          <w:sz w:val="24"/>
          <w:szCs w:val="24"/>
        </w:rPr>
      </w:pPr>
      <w:r w:rsidRPr="004670D5">
        <w:rPr>
          <w:rFonts w:ascii="Times New Roman" w:hAnsi="Times New Roman" w:cs="Times New Roman"/>
          <w:sz w:val="24"/>
          <w:szCs w:val="24"/>
        </w:rPr>
        <w:t>«3.2</w:t>
      </w:r>
      <w:r w:rsidR="000638A2" w:rsidRPr="004670D5">
        <w:rPr>
          <w:rFonts w:ascii="Times New Roman" w:hAnsi="Times New Roman" w:cs="Times New Roman"/>
          <w:sz w:val="24"/>
          <w:szCs w:val="24"/>
        </w:rPr>
        <w:t>.</w:t>
      </w:r>
      <w:r w:rsidRPr="004670D5">
        <w:rPr>
          <w:rFonts w:ascii="Times New Roman" w:hAnsi="Times New Roman" w:cs="Times New Roman"/>
          <w:sz w:val="24"/>
          <w:szCs w:val="24"/>
        </w:rPr>
        <w:t>8.</w:t>
      </w:r>
      <w:r w:rsidR="000638A2" w:rsidRPr="004670D5">
        <w:rPr>
          <w:rFonts w:ascii="Times New Roman" w:hAnsi="Times New Roman" w:cs="Times New Roman"/>
          <w:sz w:val="24"/>
          <w:szCs w:val="24"/>
        </w:rPr>
        <w:t xml:space="preserve"> Заявки</w:t>
      </w:r>
      <w:proofErr w:type="gramStart"/>
      <w:r w:rsidRPr="004670D5">
        <w:rPr>
          <w:rFonts w:ascii="Times New Roman" w:hAnsi="Times New Roman" w:cs="Times New Roman"/>
          <w:sz w:val="24"/>
          <w:szCs w:val="24"/>
        </w:rPr>
        <w:t xml:space="preserve"> </w:t>
      </w:r>
      <w:r w:rsidR="000638A2" w:rsidRPr="004670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638A2" w:rsidRPr="004670D5">
        <w:rPr>
          <w:rFonts w:ascii="Times New Roman" w:hAnsi="Times New Roman" w:cs="Times New Roman"/>
          <w:sz w:val="24"/>
          <w:szCs w:val="24"/>
        </w:rPr>
        <w:t xml:space="preserve"> поданные за получением услуги 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предусматривают проверку соблюдения условий, указанных в статье 11 Федерального закона «Об электронной подписи» от 06 апреля 2011 г. №63-ФЗ  (далее - проверка квалифицированной подписи).</w:t>
      </w:r>
    </w:p>
    <w:p w:rsidR="000638A2" w:rsidRPr="004670D5" w:rsidRDefault="000638A2" w:rsidP="000638A2">
      <w:pPr>
        <w:jc w:val="both"/>
        <w:rPr>
          <w:rFonts w:ascii="Times New Roman" w:hAnsi="Times New Roman" w:cs="Times New Roman"/>
          <w:sz w:val="24"/>
          <w:szCs w:val="24"/>
        </w:rPr>
      </w:pPr>
      <w:r w:rsidRPr="004670D5">
        <w:rPr>
          <w:rFonts w:ascii="Times New Roman" w:hAnsi="Times New Roman" w:cs="Times New Roman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638A2" w:rsidRPr="004670D5" w:rsidRDefault="000638A2" w:rsidP="000638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0D5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4670D5">
        <w:rPr>
          <w:rFonts w:ascii="Times New Roman" w:hAnsi="Times New Roman" w:cs="Times New Roman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638A2" w:rsidRPr="004670D5" w:rsidRDefault="000638A2" w:rsidP="000638A2">
      <w:pPr>
        <w:jc w:val="both"/>
        <w:rPr>
          <w:rFonts w:ascii="Times New Roman" w:hAnsi="Times New Roman" w:cs="Times New Roman"/>
          <w:sz w:val="24"/>
          <w:szCs w:val="24"/>
        </w:rPr>
      </w:pPr>
      <w:r w:rsidRPr="004670D5">
        <w:rPr>
          <w:rFonts w:ascii="Times New Roman" w:hAnsi="Times New Roman" w:cs="Times New Roman"/>
          <w:sz w:val="24"/>
          <w:szCs w:val="24"/>
        </w:rPr>
        <w:t>2.Постановление вступает в силу со дня подписания и подлежит опубликованию в установленном порядке.</w:t>
      </w:r>
    </w:p>
    <w:p w:rsidR="000638A2" w:rsidRPr="004670D5" w:rsidRDefault="000638A2" w:rsidP="000638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8A2" w:rsidRPr="004670D5" w:rsidRDefault="000638A2" w:rsidP="000638A2">
      <w:pPr>
        <w:jc w:val="both"/>
        <w:rPr>
          <w:rFonts w:ascii="Times New Roman" w:hAnsi="Times New Roman" w:cs="Times New Roman"/>
          <w:sz w:val="24"/>
          <w:szCs w:val="24"/>
        </w:rPr>
      </w:pPr>
      <w:r w:rsidRPr="004670D5">
        <w:rPr>
          <w:rFonts w:ascii="Times New Roman" w:hAnsi="Times New Roman" w:cs="Times New Roman"/>
          <w:sz w:val="24"/>
          <w:szCs w:val="24"/>
        </w:rPr>
        <w:t>Глава Тростянского</w:t>
      </w:r>
    </w:p>
    <w:p w:rsidR="000638A2" w:rsidRPr="004670D5" w:rsidRDefault="000638A2" w:rsidP="000638A2">
      <w:pPr>
        <w:jc w:val="both"/>
        <w:rPr>
          <w:rFonts w:ascii="Times New Roman" w:hAnsi="Times New Roman" w:cs="Times New Roman"/>
          <w:sz w:val="24"/>
          <w:szCs w:val="24"/>
        </w:rPr>
      </w:pPr>
      <w:r w:rsidRPr="004670D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С.В.Волков</w:t>
      </w:r>
    </w:p>
    <w:p w:rsidR="000638A2" w:rsidRPr="004670D5" w:rsidRDefault="000638A2" w:rsidP="000638A2">
      <w:pPr>
        <w:ind w:left="-709" w:right="-143" w:firstLine="709"/>
        <w:rPr>
          <w:rFonts w:ascii="Times New Roman" w:hAnsi="Times New Roman" w:cs="Times New Roman"/>
          <w:bCs/>
          <w:sz w:val="24"/>
          <w:szCs w:val="24"/>
        </w:rPr>
      </w:pPr>
    </w:p>
    <w:p w:rsidR="000638A2" w:rsidRPr="004670D5" w:rsidRDefault="000638A2" w:rsidP="000638A2">
      <w:pPr>
        <w:rPr>
          <w:sz w:val="24"/>
          <w:szCs w:val="24"/>
        </w:rPr>
      </w:pPr>
    </w:p>
    <w:p w:rsidR="00DF2B63" w:rsidRPr="004670D5" w:rsidRDefault="00DF2B63">
      <w:pPr>
        <w:rPr>
          <w:sz w:val="24"/>
          <w:szCs w:val="24"/>
        </w:rPr>
      </w:pPr>
    </w:p>
    <w:sectPr w:rsidR="00DF2B63" w:rsidRPr="004670D5" w:rsidSect="001F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8A2"/>
    <w:rsid w:val="000638A2"/>
    <w:rsid w:val="001F5360"/>
    <w:rsid w:val="004670D5"/>
    <w:rsid w:val="00880C83"/>
    <w:rsid w:val="00AC79D3"/>
    <w:rsid w:val="00BA53EB"/>
    <w:rsid w:val="00DE241B"/>
    <w:rsid w:val="00DF2B63"/>
    <w:rsid w:val="00F2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8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2017-12-06T11:05:00Z</cp:lastPrinted>
  <dcterms:created xsi:type="dcterms:W3CDTF">2017-12-05T10:57:00Z</dcterms:created>
  <dcterms:modified xsi:type="dcterms:W3CDTF">2017-12-06T11:07:00Z</dcterms:modified>
</cp:coreProperties>
</file>