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60" w:rsidRPr="007E677A" w:rsidRDefault="007E677A" w:rsidP="007E677A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77A">
        <w:rPr>
          <w:rFonts w:ascii="Times New Roman" w:hAnsi="Times New Roman" w:cs="Times New Roman"/>
          <w:sz w:val="28"/>
          <w:szCs w:val="28"/>
        </w:rPr>
        <w:t>ДУМА ТРОСТЯНСКОГО СЕЛЬСКОГО ПОСЕЛЕНИЯ</w:t>
      </w:r>
    </w:p>
    <w:p w:rsidR="007E677A" w:rsidRPr="007E677A" w:rsidRDefault="007E677A" w:rsidP="007E677A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77A">
        <w:rPr>
          <w:rFonts w:ascii="Times New Roman" w:hAnsi="Times New Roman" w:cs="Times New Roman"/>
          <w:sz w:val="28"/>
          <w:szCs w:val="28"/>
        </w:rPr>
        <w:t>НОВОАННИНСКОГО МУНИЦИПАЛЬНОГО РАЙОНА</w:t>
      </w:r>
    </w:p>
    <w:p w:rsidR="007E677A" w:rsidRDefault="007E677A" w:rsidP="007E677A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77A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7E677A" w:rsidRPr="00094D2C" w:rsidRDefault="007E677A" w:rsidP="00094D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677A" w:rsidRDefault="007E677A" w:rsidP="007E67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</w:t>
      </w:r>
      <w:r w:rsidR="00094D2C">
        <w:rPr>
          <w:rFonts w:ascii="Times New Roman" w:hAnsi="Times New Roman" w:cs="Times New Roman"/>
          <w:sz w:val="28"/>
          <w:szCs w:val="28"/>
        </w:rPr>
        <w:t xml:space="preserve"> 54/178</w:t>
      </w:r>
    </w:p>
    <w:p w:rsidR="007E677A" w:rsidRDefault="00094D2C" w:rsidP="007E6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3 октября</w:t>
      </w:r>
      <w:r w:rsidR="007E677A">
        <w:rPr>
          <w:rFonts w:ascii="Times New Roman" w:hAnsi="Times New Roman" w:cs="Times New Roman"/>
          <w:sz w:val="28"/>
          <w:szCs w:val="28"/>
        </w:rPr>
        <w:t xml:space="preserve"> 2017г.</w:t>
      </w:r>
    </w:p>
    <w:p w:rsidR="007E677A" w:rsidRDefault="007E677A" w:rsidP="007E677A">
      <w:pPr>
        <w:rPr>
          <w:rFonts w:ascii="Times New Roman" w:hAnsi="Times New Roman" w:cs="Times New Roman"/>
          <w:sz w:val="28"/>
          <w:szCs w:val="28"/>
        </w:rPr>
      </w:pPr>
    </w:p>
    <w:p w:rsidR="007E677A" w:rsidRDefault="007E677A" w:rsidP="007E677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BD2056">
        <w:rPr>
          <w:rFonts w:ascii="Times New Roman" w:hAnsi="Times New Roman" w:cs="Times New Roman"/>
          <w:sz w:val="28"/>
          <w:szCs w:val="28"/>
        </w:rPr>
        <w:t xml:space="preserve"> Положение о порядке осуществления муниципального контроля за сохранностью автомобильных дорог местного значения в границах</w:t>
      </w:r>
      <w:proofErr w:type="gramEnd"/>
      <w:r w:rsidR="00BD2056">
        <w:rPr>
          <w:rFonts w:ascii="Times New Roman" w:hAnsi="Times New Roman" w:cs="Times New Roman"/>
          <w:sz w:val="28"/>
          <w:szCs w:val="28"/>
        </w:rPr>
        <w:t xml:space="preserve"> населенных пунктов Тростянского сельского поселения Новоаннинского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056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BD20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Думы Тростянского сельского поселения Новоаннинского муниципального района Волгоградской области от 11.06.2013г. № 32/144 «Об утверждении положения о порядке осуществления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Тростянского сельского поселения Новоаннинского муниципального района Волгоградской области»</w:t>
      </w:r>
    </w:p>
    <w:p w:rsidR="007E677A" w:rsidRDefault="007E677A" w:rsidP="007E677A">
      <w:pPr>
        <w:rPr>
          <w:rFonts w:ascii="Times New Roman" w:hAnsi="Times New Roman" w:cs="Times New Roman"/>
          <w:sz w:val="28"/>
          <w:szCs w:val="28"/>
        </w:rPr>
      </w:pPr>
    </w:p>
    <w:p w:rsidR="007E677A" w:rsidRDefault="007E677A" w:rsidP="007E6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приведение в соответствие с действующим законодательством</w:t>
      </w:r>
      <w:r w:rsidRPr="007E677A">
        <w:rPr>
          <w:rFonts w:ascii="Times New Roman" w:hAnsi="Times New Roman" w:cs="Times New Roman"/>
          <w:sz w:val="28"/>
          <w:szCs w:val="28"/>
        </w:rPr>
        <w:t xml:space="preserve"> </w:t>
      </w:r>
      <w:r w:rsidR="00BD2056">
        <w:rPr>
          <w:rFonts w:ascii="Times New Roman" w:hAnsi="Times New Roman" w:cs="Times New Roman"/>
          <w:sz w:val="28"/>
          <w:szCs w:val="28"/>
        </w:rPr>
        <w:t xml:space="preserve">Положения о порядке осуществления муниципального контроля за сохранностью автомобильных дорог местного значения в границах населенных пунктов Тростянского сельского поселения Новоаннинского муниципального района Волгоградской области утвержденное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BD205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Думы Тростянского сельского поселения Новоаннинского муниципального района Волгоградской области от 11.06.2013г. № 32/144 «Об утверждении положения о порядке осуществления муниципального контроля за сохранностью автомобильных дорог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значения в границах населенных пунктов Тростянского сельского поселения Новоаннинского муниципального района Волгоградской области», </w:t>
      </w:r>
      <w:r w:rsidR="00BD2056">
        <w:rPr>
          <w:rFonts w:ascii="Times New Roman" w:hAnsi="Times New Roman" w:cs="Times New Roman"/>
          <w:sz w:val="28"/>
          <w:szCs w:val="28"/>
        </w:rPr>
        <w:t>далее Положение</w:t>
      </w:r>
      <w:r>
        <w:rPr>
          <w:rFonts w:ascii="Times New Roman" w:hAnsi="Times New Roman" w:cs="Times New Roman"/>
          <w:sz w:val="28"/>
          <w:szCs w:val="28"/>
        </w:rPr>
        <w:t>,  Дума Тростянского сельского поселения решила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E677A" w:rsidRPr="00BD2056" w:rsidRDefault="00BD2056" w:rsidP="00BD20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2056">
        <w:rPr>
          <w:rFonts w:ascii="Times New Roman" w:hAnsi="Times New Roman" w:cs="Times New Roman"/>
          <w:sz w:val="28"/>
          <w:szCs w:val="28"/>
        </w:rPr>
        <w:t>П</w:t>
      </w:r>
      <w:r w:rsidR="007E677A" w:rsidRPr="00BD2056">
        <w:rPr>
          <w:rFonts w:ascii="Times New Roman" w:hAnsi="Times New Roman" w:cs="Times New Roman"/>
          <w:sz w:val="28"/>
          <w:szCs w:val="28"/>
        </w:rPr>
        <w:t xml:space="preserve">одпункт 11 пункта 4.2. </w:t>
      </w:r>
      <w:r w:rsidRPr="00BD2056">
        <w:rPr>
          <w:rFonts w:ascii="Times New Roman" w:hAnsi="Times New Roman" w:cs="Times New Roman"/>
          <w:sz w:val="28"/>
          <w:szCs w:val="28"/>
        </w:rPr>
        <w:t xml:space="preserve"> Положения изложить в новой редакции</w:t>
      </w:r>
      <w:proofErr w:type="gramStart"/>
      <w:r w:rsidRPr="00BD2056">
        <w:rPr>
          <w:rFonts w:ascii="Times New Roman" w:hAnsi="Times New Roman" w:cs="Times New Roman"/>
          <w:sz w:val="28"/>
          <w:szCs w:val="28"/>
        </w:rPr>
        <w:t xml:space="preserve"> </w:t>
      </w:r>
      <w:r w:rsidR="007E677A" w:rsidRPr="00BD205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2056" w:rsidRDefault="00BD2056" w:rsidP="00BD20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5B00">
        <w:rPr>
          <w:rFonts w:ascii="Times New Roman" w:hAnsi="Times New Roman" w:cs="Times New Roman"/>
          <w:sz w:val="28"/>
          <w:szCs w:val="28"/>
        </w:rPr>
        <w:t xml:space="preserve">11) не вправе проверять выполнение требований, установленных нормативными правовыми актами органов исполнительной власти СССР </w:t>
      </w:r>
      <w:r w:rsidR="00C85B00">
        <w:rPr>
          <w:rFonts w:ascii="Times New Roman" w:hAnsi="Times New Roman" w:cs="Times New Roman"/>
          <w:sz w:val="28"/>
          <w:szCs w:val="28"/>
        </w:rPr>
        <w:lastRenderedPageBreak/>
        <w:t>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Федерации».</w:t>
      </w:r>
    </w:p>
    <w:p w:rsidR="00C85B00" w:rsidRDefault="00C85B00" w:rsidP="00BD20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подписания и подлежит опубликованию в официальном источнике опубликования.</w:t>
      </w:r>
    </w:p>
    <w:p w:rsidR="00C85B00" w:rsidRDefault="00C85B00" w:rsidP="00BD205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85B00" w:rsidRDefault="00C85B00" w:rsidP="00BD205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85B00" w:rsidRDefault="00C85B00" w:rsidP="00BD205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85B00" w:rsidRDefault="00C85B00" w:rsidP="00BD20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Тростянского</w:t>
      </w:r>
    </w:p>
    <w:p w:rsidR="00C85B00" w:rsidRPr="00BD2056" w:rsidRDefault="00C85B00" w:rsidP="00BD20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С.В.Волков</w:t>
      </w:r>
    </w:p>
    <w:sectPr w:rsidR="00C85B00" w:rsidRPr="00BD2056" w:rsidSect="00E5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73FB"/>
    <w:multiLevelType w:val="hybridMultilevel"/>
    <w:tmpl w:val="FC7C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77A"/>
    <w:rsid w:val="00094D2C"/>
    <w:rsid w:val="007E677A"/>
    <w:rsid w:val="00BD2056"/>
    <w:rsid w:val="00C85B00"/>
    <w:rsid w:val="00E5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0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cp:lastPrinted>2017-10-05T06:33:00Z</cp:lastPrinted>
  <dcterms:created xsi:type="dcterms:W3CDTF">2017-09-07T05:33:00Z</dcterms:created>
  <dcterms:modified xsi:type="dcterms:W3CDTF">2017-10-05T06:34:00Z</dcterms:modified>
</cp:coreProperties>
</file>